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7E56B" w14:textId="77777777" w:rsidR="00FF641F" w:rsidRDefault="00FF641F" w:rsidP="00B14EC2">
      <w:pPr>
        <w:autoSpaceDE w:val="0"/>
        <w:autoSpaceDN w:val="0"/>
        <w:adjustRightInd w:val="0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  <w:bookmarkStart w:id="0" w:name="_Hlk103855098"/>
    </w:p>
    <w:p w14:paraId="163C50F8" w14:textId="77777777" w:rsidR="007A17C2" w:rsidRDefault="007A17C2" w:rsidP="00B14EC2">
      <w:pPr>
        <w:autoSpaceDE w:val="0"/>
        <w:autoSpaceDN w:val="0"/>
        <w:adjustRightInd w:val="0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281C3529" w14:textId="77777777" w:rsidR="00596F27" w:rsidRDefault="00596F27" w:rsidP="00B14EC2">
      <w:pPr>
        <w:autoSpaceDE w:val="0"/>
        <w:autoSpaceDN w:val="0"/>
        <w:adjustRightInd w:val="0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24039DCB" w14:textId="02C52994" w:rsidR="00DF67C6" w:rsidRDefault="00B14EC2" w:rsidP="00B14EC2">
      <w:pPr>
        <w:autoSpaceDE w:val="0"/>
        <w:autoSpaceDN w:val="0"/>
        <w:adjustRightInd w:val="0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1E3C16">
        <w:rPr>
          <w:rFonts w:ascii="Tahoma" w:eastAsia="Symbol" w:hAnsi="Tahoma" w:cs="Tahoma"/>
          <w:b/>
          <w:bCs/>
          <w:sz w:val="20"/>
          <w:szCs w:val="20"/>
          <w:lang w:eastAsia="en-US"/>
        </w:rPr>
        <w:t>4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</w:t>
      </w:r>
      <w:r w:rsidRPr="00770EA1">
        <w:rPr>
          <w:rFonts w:ascii="Tahoma" w:eastAsia="Symbol" w:hAnsi="Tahoma" w:cs="Tahoma"/>
          <w:b/>
          <w:bCs/>
          <w:sz w:val="20"/>
          <w:szCs w:val="20"/>
        </w:rPr>
        <w:t>nr GAPR-DPRJ/</w:t>
      </w:r>
      <w:r w:rsidR="00770EA1" w:rsidRPr="00770EA1">
        <w:rPr>
          <w:rFonts w:ascii="Tahoma" w:eastAsia="Symbol" w:hAnsi="Tahoma" w:cs="Tahoma"/>
          <w:b/>
          <w:bCs/>
          <w:sz w:val="20"/>
          <w:szCs w:val="20"/>
        </w:rPr>
        <w:t>695</w:t>
      </w:r>
      <w:r w:rsidRPr="00770EA1">
        <w:rPr>
          <w:rFonts w:ascii="Tahoma" w:eastAsia="Symbol" w:hAnsi="Tahoma" w:cs="Tahoma"/>
          <w:b/>
          <w:bCs/>
          <w:sz w:val="20"/>
          <w:szCs w:val="20"/>
        </w:rPr>
        <w:t>/22/W</w:t>
      </w:r>
    </w:p>
    <w:bookmarkEnd w:id="0"/>
    <w:p w14:paraId="06000FC6" w14:textId="77777777" w:rsidR="00B14EC2" w:rsidRDefault="00B14EC2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35F32EDE" w14:textId="77777777" w:rsidR="00B14EC2" w:rsidRDefault="00B14EC2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094DDBB1" w14:textId="77777777" w:rsidR="00B14EC2" w:rsidRDefault="00B14EC2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27395643" w14:textId="4D59CE58" w:rsidR="00DF67C6" w:rsidRPr="00FD4DF0" w:rsidRDefault="00DF67C6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……...………………</w:t>
      </w:r>
      <w:r>
        <w:rPr>
          <w:rFonts w:ascii="Tahoma" w:hAnsi="Tahoma" w:cs="Tahoma"/>
          <w:sz w:val="20"/>
          <w:szCs w:val="20"/>
          <w:lang w:eastAsia="en-US"/>
        </w:rPr>
        <w:t>………</w:t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…., dnia ……….………r.           </w:t>
      </w:r>
    </w:p>
    <w:p w14:paraId="5DAF14EA" w14:textId="77777777" w:rsidR="00DF67C6" w:rsidRPr="00FD4DF0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>miejscowość</w:t>
      </w:r>
    </w:p>
    <w:p w14:paraId="20C24747" w14:textId="39C9313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7671D4DB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58352258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532243FC" w14:textId="2DBE7F83" w:rsidR="00FC1B86" w:rsidRDefault="00BF3600" w:rsidP="00BF3600">
      <w:pPr>
        <w:autoSpaceDE w:val="0"/>
        <w:autoSpaceDN w:val="0"/>
        <w:adjustRightInd w:val="0"/>
        <w:spacing w:line="360" w:lineRule="auto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         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 xml:space="preserve">(nazwa i adres </w:t>
      </w:r>
      <w:r>
        <w:rPr>
          <w:rFonts w:ascii="Tahoma" w:eastAsia="Symbol" w:hAnsi="Tahoma" w:cs="Tahoma"/>
          <w:sz w:val="20"/>
          <w:szCs w:val="20"/>
          <w:lang w:eastAsia="en-US"/>
        </w:rPr>
        <w:t>O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>ferenta)</w:t>
      </w:r>
    </w:p>
    <w:p w14:paraId="002E88A1" w14:textId="77777777" w:rsidR="00BF3600" w:rsidRPr="00FD4DF0" w:rsidRDefault="00BF3600" w:rsidP="00BF3600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sz w:val="20"/>
          <w:szCs w:val="20"/>
          <w:lang w:eastAsia="en-US"/>
        </w:rPr>
      </w:pPr>
    </w:p>
    <w:p w14:paraId="26E2A9B0" w14:textId="3D4149B1" w:rsidR="00FC1B86" w:rsidRPr="00F82EA1" w:rsidRDefault="00FC1B86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F82EA1">
        <w:rPr>
          <w:rFonts w:ascii="Tahoma" w:hAnsi="Tahoma" w:cs="Tahoma"/>
          <w:b/>
          <w:lang w:eastAsia="en-US"/>
        </w:rPr>
        <w:t>OŚWIADCZENIE</w:t>
      </w:r>
    </w:p>
    <w:p w14:paraId="3B742E0E" w14:textId="7D85C31A" w:rsidR="00FC1B86" w:rsidRPr="00F82EA1" w:rsidRDefault="008436F5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t>DOTYCZĄCE</w:t>
      </w:r>
      <w:r w:rsidR="00BE3EB8" w:rsidRPr="00F82EA1">
        <w:rPr>
          <w:rFonts w:ascii="Tahoma" w:hAnsi="Tahoma" w:cs="Tahoma"/>
          <w:b/>
          <w:lang w:eastAsia="en-US"/>
        </w:rPr>
        <w:t xml:space="preserve"> SYTUACJI EKONOMICZNO </w:t>
      </w:r>
      <w:r>
        <w:rPr>
          <w:rFonts w:ascii="Tahoma" w:hAnsi="Tahoma" w:cs="Tahoma"/>
          <w:b/>
          <w:lang w:eastAsia="en-US"/>
        </w:rPr>
        <w:t>-</w:t>
      </w:r>
      <w:r w:rsidR="00BE3EB8" w:rsidRPr="00F82EA1">
        <w:rPr>
          <w:rFonts w:ascii="Tahoma" w:hAnsi="Tahoma" w:cs="Tahoma"/>
          <w:b/>
          <w:lang w:eastAsia="en-US"/>
        </w:rPr>
        <w:t xml:space="preserve"> FINANSOWEJ  </w:t>
      </w:r>
    </w:p>
    <w:p w14:paraId="257F734A" w14:textId="77777777" w:rsidR="00712EAD" w:rsidRPr="00FD4DF0" w:rsidRDefault="00712EAD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2576A092" w14:textId="02BAF1AD" w:rsidR="00712EAD" w:rsidRDefault="00712EAD" w:rsidP="001E3C16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Oświadczam</w:t>
      </w:r>
      <w:r w:rsidR="00F82EA1">
        <w:rPr>
          <w:rFonts w:ascii="Tahoma" w:hAnsi="Tahoma" w:cs="Tahoma"/>
          <w:sz w:val="20"/>
          <w:szCs w:val="20"/>
          <w:lang w:eastAsia="en-US"/>
        </w:rPr>
        <w:t xml:space="preserve"> /y</w:t>
      </w:r>
      <w:r w:rsidRPr="00FD4DF0">
        <w:rPr>
          <w:rFonts w:ascii="Tahoma" w:hAnsi="Tahoma" w:cs="Tahoma"/>
          <w:sz w:val="20"/>
          <w:szCs w:val="20"/>
          <w:lang w:eastAsia="en-US"/>
        </w:rPr>
        <w:t>, że</w:t>
      </w:r>
      <w:r w:rsidR="00F82EA1">
        <w:rPr>
          <w:rFonts w:ascii="Tahoma" w:hAnsi="Tahoma" w:cs="Tahoma"/>
          <w:sz w:val="20"/>
          <w:szCs w:val="20"/>
          <w:lang w:eastAsia="en-US"/>
        </w:rPr>
        <w:t xml:space="preserve"> ……………………………………………………………………………………………………………………..</w:t>
      </w:r>
    </w:p>
    <w:p w14:paraId="58D62647" w14:textId="5C932627" w:rsidR="00F82EA1" w:rsidRDefault="00F82EA1" w:rsidP="001E3C16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  <w:t>(Nazwa Oferenta)</w:t>
      </w:r>
    </w:p>
    <w:p w14:paraId="142B8029" w14:textId="77777777" w:rsidR="00F22989" w:rsidRPr="00FD4DF0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52FACDD7" w14:textId="4ABE77C7" w:rsidR="00712EAD" w:rsidRPr="00BF3600" w:rsidRDefault="00712EAD" w:rsidP="001E3C16">
      <w:pPr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  <w:r w:rsidRPr="00BF3600">
        <w:rPr>
          <w:rFonts w:ascii="Tahoma" w:hAnsi="Tahoma" w:cs="Tahoma"/>
          <w:sz w:val="20"/>
          <w:szCs w:val="20"/>
          <w:lang w:eastAsia="en-US"/>
        </w:rPr>
        <w:t xml:space="preserve">znajduje się w </w:t>
      </w:r>
      <w:r w:rsidR="00BF3600" w:rsidRPr="00BF3600">
        <w:rPr>
          <w:rFonts w:ascii="Tahoma" w:hAnsi="Tahoma" w:cs="Tahoma"/>
          <w:sz w:val="20"/>
          <w:szCs w:val="20"/>
          <w:lang w:eastAsia="en-US"/>
        </w:rPr>
        <w:t xml:space="preserve">dobrej </w:t>
      </w:r>
      <w:r w:rsidRPr="00BF3600">
        <w:rPr>
          <w:rFonts w:ascii="Tahoma" w:hAnsi="Tahoma" w:cs="Tahoma"/>
          <w:sz w:val="20"/>
          <w:szCs w:val="20"/>
          <w:lang w:eastAsia="en-US"/>
        </w:rPr>
        <w:t xml:space="preserve">sytuacji ekonomicznej i finansowej zapewniającej realizację </w:t>
      </w:r>
      <w:r w:rsidR="001E3C16">
        <w:rPr>
          <w:rFonts w:ascii="Tahoma" w:hAnsi="Tahoma" w:cs="Tahoma"/>
          <w:sz w:val="20"/>
          <w:szCs w:val="20"/>
        </w:rPr>
        <w:t xml:space="preserve">prac projektowych i robót modernizacyjnych </w:t>
      </w:r>
      <w:r w:rsidR="001E3C16" w:rsidRPr="00EF0DCC">
        <w:rPr>
          <w:rFonts w:ascii="Tahoma" w:hAnsi="Tahoma" w:cs="Tahoma"/>
          <w:bCs/>
          <w:sz w:val="20"/>
          <w:szCs w:val="20"/>
        </w:rPr>
        <w:t xml:space="preserve">w trybie „zaprojektuj i wybuduj” dla zadania pn. </w:t>
      </w:r>
      <w:r w:rsidR="001E3C16" w:rsidRPr="00EF0DCC">
        <w:rPr>
          <w:rFonts w:ascii="Tahoma" w:hAnsi="Tahoma" w:cs="Tahoma"/>
          <w:bCs/>
          <w:i/>
          <w:iCs/>
          <w:sz w:val="20"/>
          <w:szCs w:val="20"/>
        </w:rPr>
        <w:t xml:space="preserve">„Modernizacja systemu kontroli dostępu i systemu sprzedażowego” </w:t>
      </w:r>
      <w:r w:rsidR="001E3C16" w:rsidRPr="00EF0DCC">
        <w:rPr>
          <w:rFonts w:ascii="Tahoma" w:hAnsi="Tahoma" w:cs="Tahoma"/>
          <w:bCs/>
          <w:sz w:val="20"/>
          <w:szCs w:val="20"/>
        </w:rPr>
        <w:t>na</w:t>
      </w:r>
      <w:r w:rsidR="001E3C16">
        <w:rPr>
          <w:rFonts w:ascii="Tahoma" w:hAnsi="Tahoma" w:cs="Tahoma"/>
          <w:bCs/>
          <w:sz w:val="20"/>
          <w:szCs w:val="20"/>
        </w:rPr>
        <w:t> </w:t>
      </w:r>
      <w:r w:rsidR="001E3C16" w:rsidRPr="00EF0DCC">
        <w:rPr>
          <w:rFonts w:ascii="Tahoma" w:hAnsi="Tahoma" w:cs="Tahoma"/>
          <w:bCs/>
          <w:sz w:val="20"/>
          <w:szCs w:val="20"/>
        </w:rPr>
        <w:t>obiekcie Stadionu Miejskiego im. Piotra Wieczorka zlokalizowanego na działce nr</w:t>
      </w:r>
      <w:r w:rsidR="001E3C16">
        <w:rPr>
          <w:rFonts w:ascii="Tahoma" w:hAnsi="Tahoma" w:cs="Tahoma"/>
          <w:bCs/>
          <w:sz w:val="20"/>
          <w:szCs w:val="20"/>
        </w:rPr>
        <w:t> </w:t>
      </w:r>
      <w:r w:rsidR="001E3C16" w:rsidRPr="00EF0DCC">
        <w:rPr>
          <w:rFonts w:ascii="Tahoma" w:hAnsi="Tahoma" w:cs="Tahoma"/>
          <w:bCs/>
          <w:sz w:val="20"/>
          <w:szCs w:val="20"/>
        </w:rPr>
        <w:t>842 obręb Podlesie, ul. Okrzei 20, 44-100 Gliwice</w:t>
      </w:r>
      <w:r w:rsidR="001E3C16">
        <w:rPr>
          <w:rFonts w:ascii="Tahoma" w:hAnsi="Tahoma" w:cs="Tahoma"/>
          <w:bCs/>
          <w:sz w:val="20"/>
          <w:szCs w:val="20"/>
        </w:rPr>
        <w:t xml:space="preserve"> </w:t>
      </w:r>
      <w:r w:rsidRPr="00BF3600">
        <w:rPr>
          <w:rFonts w:ascii="Tahoma" w:hAnsi="Tahoma" w:cs="Tahoma"/>
          <w:sz w:val="20"/>
          <w:szCs w:val="20"/>
          <w:lang w:eastAsia="en-US"/>
        </w:rPr>
        <w:t>w sposób terminowy oraz zgodny z</w:t>
      </w:r>
      <w:r w:rsidR="00B14EC2">
        <w:rPr>
          <w:rFonts w:ascii="Tahoma" w:hAnsi="Tahoma" w:cs="Tahoma"/>
          <w:sz w:val="20"/>
          <w:szCs w:val="20"/>
          <w:lang w:eastAsia="en-US"/>
        </w:rPr>
        <w:t> </w:t>
      </w:r>
      <w:r w:rsidRPr="00BF3600">
        <w:rPr>
          <w:rFonts w:ascii="Tahoma" w:hAnsi="Tahoma" w:cs="Tahoma"/>
          <w:sz w:val="20"/>
          <w:szCs w:val="20"/>
          <w:lang w:eastAsia="en-US"/>
        </w:rPr>
        <w:t>wszystkimi wymaganiami zawartymi w SIWP na co przedstawiamy następujące dowody</w:t>
      </w:r>
      <w:r w:rsidR="00F82EA1">
        <w:rPr>
          <w:rStyle w:val="Odwoanieprzypisudolnego"/>
          <w:rFonts w:ascii="Tahoma" w:hAnsi="Tahoma"/>
          <w:sz w:val="20"/>
          <w:szCs w:val="20"/>
          <w:lang w:eastAsia="en-US"/>
        </w:rPr>
        <w:footnoteReference w:id="1"/>
      </w:r>
      <w:r w:rsidR="00F82EA1" w:rsidRPr="00BF3600">
        <w:rPr>
          <w:rFonts w:ascii="Tahoma" w:hAnsi="Tahoma" w:cs="Tahoma"/>
          <w:sz w:val="20"/>
          <w:szCs w:val="20"/>
          <w:lang w:eastAsia="en-US"/>
        </w:rPr>
        <w:t>:</w:t>
      </w:r>
    </w:p>
    <w:p w14:paraId="62DEF4C3" w14:textId="55C4ECB4" w:rsidR="00F82EA1" w:rsidRDefault="00F82EA1" w:rsidP="001E3C16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</w:t>
      </w:r>
      <w:r w:rsidR="00BF3600">
        <w:rPr>
          <w:rFonts w:ascii="Tahoma" w:hAnsi="Tahoma" w:cs="Tahoma"/>
          <w:sz w:val="20"/>
          <w:szCs w:val="20"/>
          <w:lang w:eastAsia="en-US"/>
        </w:rPr>
        <w:t>…………….</w:t>
      </w:r>
    </w:p>
    <w:p w14:paraId="001D23E8" w14:textId="16A294A5" w:rsidR="00F82EA1" w:rsidRDefault="00F82EA1" w:rsidP="001E3C16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</w:t>
      </w:r>
      <w:r w:rsidR="00BF3600">
        <w:rPr>
          <w:rFonts w:ascii="Tahoma" w:hAnsi="Tahoma" w:cs="Tahoma"/>
          <w:sz w:val="20"/>
          <w:szCs w:val="20"/>
          <w:lang w:eastAsia="en-US"/>
        </w:rPr>
        <w:t>………….</w:t>
      </w:r>
      <w:r>
        <w:rPr>
          <w:rFonts w:ascii="Tahoma" w:hAnsi="Tahoma" w:cs="Tahoma"/>
          <w:sz w:val="20"/>
          <w:szCs w:val="20"/>
          <w:lang w:eastAsia="en-US"/>
        </w:rPr>
        <w:t>…..</w:t>
      </w:r>
    </w:p>
    <w:p w14:paraId="2E58F440" w14:textId="6F8584CC" w:rsidR="00F82EA1" w:rsidRDefault="00F82EA1" w:rsidP="00F82EA1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30820521" w14:textId="21EC6EE7" w:rsidR="00712EAD" w:rsidRDefault="00712EAD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066746F3" w14:textId="43198024" w:rsidR="00F22989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4E0A046E" w14:textId="214E23F4" w:rsidR="00712EAD" w:rsidRDefault="00F22989" w:rsidP="005F4238">
      <w:pPr>
        <w:autoSpaceDE w:val="0"/>
        <w:autoSpaceDN w:val="0"/>
        <w:adjustRightInd w:val="0"/>
        <w:spacing w:line="276" w:lineRule="auto"/>
        <w:jc w:val="right"/>
        <w:rPr>
          <w:rFonts w:ascii="Trebuchet MS" w:hAnsi="Trebuchet MS" w:cs="Cambria Math"/>
          <w:b/>
          <w:sz w:val="18"/>
          <w:szCs w:val="18"/>
          <w:lang w:eastAsia="en-US"/>
        </w:rPr>
      </w:pPr>
      <w:r>
        <w:rPr>
          <w:rFonts w:ascii="Trebuchet MS" w:hAnsi="Trebuchet MS" w:cs="Cambria Math"/>
          <w:b/>
          <w:sz w:val="18"/>
          <w:szCs w:val="18"/>
          <w:lang w:eastAsia="en-US"/>
        </w:rPr>
        <w:t>………………………………………………………………………..</w:t>
      </w:r>
    </w:p>
    <w:p w14:paraId="657C2A5C" w14:textId="77777777" w:rsidR="00BF3600" w:rsidRDefault="00F22989" w:rsidP="005F4238">
      <w:pPr>
        <w:autoSpaceDE w:val="0"/>
        <w:autoSpaceDN w:val="0"/>
        <w:adjustRightInd w:val="0"/>
        <w:spacing w:line="276" w:lineRule="auto"/>
        <w:ind w:left="4248" w:firstLine="708"/>
        <w:jc w:val="center"/>
        <w:rPr>
          <w:rFonts w:ascii="Trebuchet MS" w:hAnsi="Trebuchet MS" w:cs="Cambria Math"/>
          <w:bCs/>
          <w:sz w:val="18"/>
          <w:szCs w:val="18"/>
          <w:lang w:eastAsia="en-US"/>
        </w:rPr>
      </w:pPr>
      <w:r w:rsidRPr="00DF67C6">
        <w:rPr>
          <w:rFonts w:ascii="Trebuchet MS" w:hAnsi="Trebuchet MS" w:cs="Cambria Math"/>
          <w:bCs/>
          <w:sz w:val="18"/>
          <w:szCs w:val="18"/>
          <w:lang w:eastAsia="en-US"/>
        </w:rPr>
        <w:t xml:space="preserve"> Imię i nazwisko </w:t>
      </w:r>
      <w:r w:rsidR="00BF3600">
        <w:rPr>
          <w:rFonts w:ascii="Trebuchet MS" w:hAnsi="Trebuchet MS" w:cs="Cambria Math"/>
          <w:bCs/>
          <w:sz w:val="18"/>
          <w:szCs w:val="18"/>
          <w:lang w:eastAsia="en-US"/>
        </w:rPr>
        <w:t xml:space="preserve">oraz podpis </w:t>
      </w:r>
    </w:p>
    <w:p w14:paraId="2358E582" w14:textId="6DE7823C" w:rsidR="00F22989" w:rsidRPr="00DF67C6" w:rsidRDefault="00F22989" w:rsidP="005F4238">
      <w:pPr>
        <w:autoSpaceDE w:val="0"/>
        <w:autoSpaceDN w:val="0"/>
        <w:adjustRightInd w:val="0"/>
        <w:spacing w:line="276" w:lineRule="auto"/>
        <w:ind w:left="4248" w:firstLine="708"/>
        <w:jc w:val="center"/>
        <w:rPr>
          <w:rFonts w:ascii="Trebuchet MS" w:hAnsi="Trebuchet MS" w:cs="Cambria Math"/>
          <w:bCs/>
          <w:sz w:val="18"/>
          <w:szCs w:val="18"/>
          <w:lang w:eastAsia="en-US"/>
        </w:rPr>
      </w:pPr>
      <w:r w:rsidRPr="00DF67C6">
        <w:rPr>
          <w:rFonts w:ascii="Trebuchet MS" w:hAnsi="Trebuchet MS" w:cs="Cambria Math"/>
          <w:bCs/>
          <w:sz w:val="18"/>
          <w:szCs w:val="18"/>
          <w:lang w:eastAsia="en-US"/>
        </w:rPr>
        <w:t xml:space="preserve">osoby/osób uprawnionej /uprawnionych </w:t>
      </w:r>
    </w:p>
    <w:p w14:paraId="4DC618F0" w14:textId="3F79164A" w:rsidR="00F22989" w:rsidRPr="00DF67C6" w:rsidRDefault="00F22989" w:rsidP="005F4238">
      <w:pPr>
        <w:autoSpaceDE w:val="0"/>
        <w:autoSpaceDN w:val="0"/>
        <w:adjustRightInd w:val="0"/>
        <w:spacing w:line="276" w:lineRule="auto"/>
        <w:ind w:left="4956" w:firstLine="708"/>
        <w:rPr>
          <w:rFonts w:ascii="Trebuchet MS" w:hAnsi="Trebuchet MS" w:cs="Cambria Math"/>
          <w:bCs/>
          <w:sz w:val="18"/>
          <w:szCs w:val="18"/>
          <w:lang w:eastAsia="en-US"/>
        </w:rPr>
      </w:pPr>
      <w:r w:rsidRPr="00DF67C6">
        <w:rPr>
          <w:rFonts w:ascii="Trebuchet MS" w:hAnsi="Trebuchet MS" w:cs="Cambria Math"/>
          <w:bCs/>
          <w:sz w:val="18"/>
          <w:szCs w:val="18"/>
          <w:lang w:eastAsia="en-US"/>
        </w:rPr>
        <w:t>do reprezentowania Oferenta</w:t>
      </w:r>
    </w:p>
    <w:p w14:paraId="59A31C50" w14:textId="77777777" w:rsidR="00A437B0" w:rsidRPr="00447CB4" w:rsidRDefault="00A437B0" w:rsidP="00FC1B86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mbria Math"/>
          <w:b/>
          <w:sz w:val="18"/>
          <w:szCs w:val="18"/>
          <w:lang w:eastAsia="en-US"/>
        </w:rPr>
      </w:pPr>
    </w:p>
    <w:p w14:paraId="65BBF2E4" w14:textId="77777777" w:rsidR="00FC1B86" w:rsidRDefault="00FC1B86"/>
    <w:sectPr w:rsidR="00FC1B86" w:rsidSect="00FF641F">
      <w:head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2B4DA" w14:textId="77777777" w:rsidR="006D709D" w:rsidRDefault="006D709D" w:rsidP="00FC1B86">
      <w:r>
        <w:separator/>
      </w:r>
    </w:p>
  </w:endnote>
  <w:endnote w:type="continuationSeparator" w:id="0">
    <w:p w14:paraId="1EC31C81" w14:textId="77777777" w:rsidR="006D709D" w:rsidRDefault="006D709D" w:rsidP="00FC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AC16D" w14:textId="77777777" w:rsidR="006D709D" w:rsidRDefault="006D709D" w:rsidP="00FC1B86">
      <w:r>
        <w:separator/>
      </w:r>
    </w:p>
  </w:footnote>
  <w:footnote w:type="continuationSeparator" w:id="0">
    <w:p w14:paraId="2F2EE255" w14:textId="77777777" w:rsidR="006D709D" w:rsidRDefault="006D709D" w:rsidP="00FC1B86">
      <w:r>
        <w:continuationSeparator/>
      </w:r>
    </w:p>
  </w:footnote>
  <w:footnote w:id="1">
    <w:p w14:paraId="22C8A43D" w14:textId="65BDF75D" w:rsidR="00F82EA1" w:rsidRPr="007E0C3F" w:rsidRDefault="00F82EA1" w:rsidP="00F412BF">
      <w:pPr>
        <w:spacing w:after="33"/>
        <w:ind w:left="9" w:right="46"/>
        <w:jc w:val="both"/>
        <w:rPr>
          <w:rFonts w:ascii="Trebuchet MS" w:hAnsi="Trebuchet MS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7E0C3F">
        <w:rPr>
          <w:rFonts w:ascii="Trebuchet MS" w:eastAsia="Wingdings" w:hAnsi="Trebuchet MS" w:cs="Wingdings"/>
          <w:sz w:val="16"/>
          <w:szCs w:val="16"/>
        </w:rPr>
        <w:t>Informacja banku lub spółdzielczej kasy oszczędnościowo-kredytowej</w:t>
      </w:r>
      <w:r w:rsidRPr="007E0C3F">
        <w:rPr>
          <w:rFonts w:ascii="Trebuchet MS" w:hAnsi="Trebuchet MS"/>
          <w:sz w:val="16"/>
          <w:szCs w:val="16"/>
        </w:rPr>
        <w:t xml:space="preserve"> </w:t>
      </w:r>
      <w:r w:rsidRPr="007E0C3F">
        <w:rPr>
          <w:rFonts w:ascii="Trebuchet MS" w:eastAsia="Wingdings" w:hAnsi="Trebuchet MS" w:cs="Wingdings"/>
          <w:sz w:val="16"/>
          <w:szCs w:val="16"/>
        </w:rPr>
        <w:t>potwierdzającej wysokość posiadanych środków finansowych lub zdolność kredytową</w:t>
      </w:r>
      <w:r w:rsidRPr="007E0C3F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Oferenta</w:t>
      </w:r>
      <w:r w:rsidRPr="007E0C3F">
        <w:rPr>
          <w:rFonts w:ascii="Trebuchet MS" w:hAnsi="Trebuchet MS"/>
          <w:sz w:val="16"/>
          <w:szCs w:val="16"/>
        </w:rPr>
        <w:t xml:space="preserve">, w okresie nie wcześniejszym niż </w:t>
      </w:r>
      <w:r w:rsidR="00F412BF">
        <w:rPr>
          <w:rFonts w:ascii="Trebuchet MS" w:hAnsi="Trebuchet MS"/>
          <w:sz w:val="16"/>
          <w:szCs w:val="16"/>
        </w:rPr>
        <w:t>3</w:t>
      </w:r>
      <w:r w:rsidRPr="007E0C3F">
        <w:rPr>
          <w:rFonts w:ascii="Trebuchet MS" w:hAnsi="Trebuchet MS"/>
          <w:sz w:val="16"/>
          <w:szCs w:val="16"/>
        </w:rPr>
        <w:t xml:space="preserve"> miesiąc</w:t>
      </w:r>
      <w:r w:rsidR="00F412BF">
        <w:rPr>
          <w:rFonts w:ascii="Trebuchet MS" w:hAnsi="Trebuchet MS"/>
          <w:sz w:val="16"/>
          <w:szCs w:val="16"/>
        </w:rPr>
        <w:t>e</w:t>
      </w:r>
      <w:r w:rsidRPr="007E0C3F">
        <w:rPr>
          <w:rFonts w:ascii="Trebuchet MS" w:hAnsi="Trebuchet MS"/>
          <w:sz w:val="16"/>
          <w:szCs w:val="16"/>
        </w:rPr>
        <w:t xml:space="preserve"> przed upływem terminu składania ofert</w:t>
      </w:r>
    </w:p>
    <w:p w14:paraId="21EE3810" w14:textId="06517947" w:rsidR="00F82EA1" w:rsidRPr="00F82EA1" w:rsidRDefault="00F82EA1">
      <w:pPr>
        <w:pStyle w:val="Tekstprzypisudolnego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238E" w14:textId="7FEDA9D1" w:rsidR="00FF641F" w:rsidRDefault="00FF641F" w:rsidP="003474EE">
    <w:pPr>
      <w:pStyle w:val="Default"/>
    </w:pPr>
    <w:r>
      <w:rPr>
        <w:noProof/>
      </w:rPr>
      <w:drawing>
        <wp:anchor distT="0" distB="0" distL="114935" distR="114935" simplePos="0" relativeHeight="251659264" behindDoc="1" locked="0" layoutInCell="1" allowOverlap="1" wp14:anchorId="7A112F74" wp14:editId="2CBF4F93">
          <wp:simplePos x="0" y="0"/>
          <wp:positionH relativeFrom="column">
            <wp:posOffset>4570095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sz w:val="16"/>
        <w:szCs w:val="16"/>
      </w:rPr>
      <w:drawing>
        <wp:anchor distT="0" distB="0" distL="114935" distR="114935" simplePos="0" relativeHeight="251660288" behindDoc="1" locked="0" layoutInCell="1" allowOverlap="1" wp14:anchorId="0056652A" wp14:editId="63AE204E">
          <wp:simplePos x="0" y="0"/>
          <wp:positionH relativeFrom="column">
            <wp:posOffset>3139440</wp:posOffset>
          </wp:positionH>
          <wp:positionV relativeFrom="paragraph">
            <wp:posOffset>81915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6F667D" w14:textId="57937960" w:rsidR="00FC1B86" w:rsidRDefault="00FC1B86">
    <w:pPr>
      <w:pStyle w:val="Nagwek"/>
    </w:pPr>
  </w:p>
  <w:p w14:paraId="37AC039E" w14:textId="77777777" w:rsidR="00FC1B86" w:rsidRDefault="00FC1B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743CB"/>
    <w:multiLevelType w:val="hybridMultilevel"/>
    <w:tmpl w:val="68D4E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F1A03"/>
    <w:multiLevelType w:val="hybridMultilevel"/>
    <w:tmpl w:val="9B7C4936"/>
    <w:lvl w:ilvl="0" w:tplc="1ECCC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A0679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334376">
    <w:abstractNumId w:val="1"/>
  </w:num>
  <w:num w:numId="2" w16cid:durableId="2037080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86"/>
    <w:rsid w:val="00044CC9"/>
    <w:rsid w:val="00074785"/>
    <w:rsid w:val="001D6157"/>
    <w:rsid w:val="001E3C16"/>
    <w:rsid w:val="00275DEE"/>
    <w:rsid w:val="002A0555"/>
    <w:rsid w:val="003474EE"/>
    <w:rsid w:val="00484D7D"/>
    <w:rsid w:val="004F6081"/>
    <w:rsid w:val="00596F27"/>
    <w:rsid w:val="005C1171"/>
    <w:rsid w:val="005F4238"/>
    <w:rsid w:val="006D709D"/>
    <w:rsid w:val="00712EAD"/>
    <w:rsid w:val="00740C6A"/>
    <w:rsid w:val="00770EA1"/>
    <w:rsid w:val="007A17C2"/>
    <w:rsid w:val="008436F5"/>
    <w:rsid w:val="008E66A4"/>
    <w:rsid w:val="0092381B"/>
    <w:rsid w:val="00A437B0"/>
    <w:rsid w:val="00B10773"/>
    <w:rsid w:val="00B14EC2"/>
    <w:rsid w:val="00B82B8C"/>
    <w:rsid w:val="00BB0C68"/>
    <w:rsid w:val="00BE3EB8"/>
    <w:rsid w:val="00BF3600"/>
    <w:rsid w:val="00C21ECE"/>
    <w:rsid w:val="00C91E53"/>
    <w:rsid w:val="00CB0B47"/>
    <w:rsid w:val="00CF5C44"/>
    <w:rsid w:val="00D930BE"/>
    <w:rsid w:val="00DA6A10"/>
    <w:rsid w:val="00DF67C6"/>
    <w:rsid w:val="00E43E3B"/>
    <w:rsid w:val="00F1036E"/>
    <w:rsid w:val="00F22989"/>
    <w:rsid w:val="00F412BF"/>
    <w:rsid w:val="00F82EA1"/>
    <w:rsid w:val="00FC1B86"/>
    <w:rsid w:val="00FD4DF0"/>
    <w:rsid w:val="00FD5AAA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0B68B"/>
  <w15:chartTrackingRefBased/>
  <w15:docId w15:val="{537CF485-830D-4DF8-A118-F0BFC831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B86"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B86"/>
  </w:style>
  <w:style w:type="paragraph" w:styleId="Tekstdymka">
    <w:name w:val="Balloon Text"/>
    <w:basedOn w:val="Normalny"/>
    <w:link w:val="TekstdymkaZnak"/>
    <w:uiPriority w:val="99"/>
    <w:semiHidden/>
    <w:unhideWhenUsed/>
    <w:rsid w:val="00FC1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C1B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B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rsid w:val="00712EAD"/>
    <w:rPr>
      <w:rFonts w:cs="Arial Narrow"/>
      <w:vertAlign w:val="superscript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37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styleId="Hipercze">
    <w:name w:val="Hyperlink"/>
    <w:rsid w:val="00FF641F"/>
    <w:rPr>
      <w:color w:val="000080"/>
      <w:u w:val="single"/>
    </w:rPr>
  </w:style>
  <w:style w:type="paragraph" w:customStyle="1" w:styleId="Default">
    <w:name w:val="Default"/>
    <w:rsid w:val="00FF641F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Ewa Żyła</cp:lastModifiedBy>
  <cp:revision>25</cp:revision>
  <cp:lastPrinted>2022-06-27T09:53:00Z</cp:lastPrinted>
  <dcterms:created xsi:type="dcterms:W3CDTF">2020-07-17T10:52:00Z</dcterms:created>
  <dcterms:modified xsi:type="dcterms:W3CDTF">2022-06-27T09:53:00Z</dcterms:modified>
</cp:coreProperties>
</file>